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5006" w14:textId="77777777" w:rsidR="00D85769" w:rsidRPr="00064859" w:rsidRDefault="00D85769" w:rsidP="00D85769">
      <w:pPr>
        <w:spacing w:line="240" w:lineRule="auto"/>
        <w:jc w:val="right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Al Comune di Putignano</w:t>
      </w:r>
    </w:p>
    <w:p w14:paraId="5CA8BFD5" w14:textId="77777777" w:rsidR="00D85769" w:rsidRPr="00064859" w:rsidRDefault="00D85769" w:rsidP="00D85769">
      <w:pPr>
        <w:spacing w:line="240" w:lineRule="auto"/>
        <w:jc w:val="right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Via Roma n.8</w:t>
      </w:r>
    </w:p>
    <w:p w14:paraId="50D43D6C" w14:textId="77777777" w:rsidR="00D85769" w:rsidRPr="00064859" w:rsidRDefault="00D85769" w:rsidP="00D85769">
      <w:pPr>
        <w:spacing w:line="240" w:lineRule="auto"/>
        <w:jc w:val="right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70017 Putignano (BA)</w:t>
      </w:r>
    </w:p>
    <w:p w14:paraId="7945396A" w14:textId="77777777" w:rsidR="00D85769" w:rsidRPr="00064859" w:rsidRDefault="00D85769" w:rsidP="00D85769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064859">
        <w:rPr>
          <w:rFonts w:ascii="Times New Roman" w:hAnsi="Times New Roman" w:cs="Times New Roman"/>
        </w:rPr>
        <w:t>pec</w:t>
      </w:r>
      <w:proofErr w:type="spellEnd"/>
      <w:r w:rsidRPr="00064859">
        <w:rPr>
          <w:rFonts w:ascii="Times New Roman" w:hAnsi="Times New Roman" w:cs="Times New Roman"/>
        </w:rPr>
        <w:t>: protocollo@cert.comune.putignano.ba.it</w:t>
      </w:r>
    </w:p>
    <w:p w14:paraId="6FB887E6" w14:textId="77777777" w:rsidR="00D85769" w:rsidRDefault="00D85769" w:rsidP="00D85769">
      <w:pPr>
        <w:rPr>
          <w:rFonts w:ascii="Times New Roman" w:hAnsi="Times New Roman" w:cs="Times New Roman"/>
        </w:rPr>
      </w:pPr>
    </w:p>
    <w:p w14:paraId="15426E14" w14:textId="77777777" w:rsidR="00D85769" w:rsidRPr="00064859" w:rsidRDefault="00D85769" w:rsidP="00D85769">
      <w:pPr>
        <w:rPr>
          <w:rFonts w:ascii="Times New Roman" w:hAnsi="Times New Roman" w:cs="Times New Roman"/>
        </w:rPr>
      </w:pPr>
    </w:p>
    <w:p w14:paraId="3085C1EB" w14:textId="77777777" w:rsidR="00D85769" w:rsidRPr="00064859" w:rsidRDefault="00D85769" w:rsidP="00D85769">
      <w:pPr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Il/La sottoscritto/a _______________________________ nato a __________ provincia _____________</w:t>
      </w:r>
    </w:p>
    <w:p w14:paraId="7830BC97" w14:textId="160D7593" w:rsidR="00064859" w:rsidRPr="00064859" w:rsidRDefault="00D85769" w:rsidP="00E6036B">
      <w:pPr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Stato _________________ il ___/___/___, residente in __________________________ (______) _______________________ via/piazza ________________________________ n._______ CAP _______ codice fiscale _____________________ partita IVA 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relazione alla domanda di parte</w:t>
      </w:r>
      <w:r w:rsidR="00E603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ipazione</w:t>
      </w:r>
      <w:r w:rsidRPr="00D85769">
        <w:rPr>
          <w:rFonts w:ascii="Times New Roman" w:hAnsi="Times New Roman" w:cs="Times New Roman"/>
        </w:rPr>
        <w:t xml:space="preserve"> alla procedura selettiva pubblica finalizzata alla nomina di un membro dell’Organismo Indipendente di Valutazione della Performance del comune di Putignano in sostituzione di un componente dimissionario</w:t>
      </w:r>
      <w:r w:rsidR="00064859" w:rsidRPr="00064859">
        <w:rPr>
          <w:rFonts w:ascii="Times New Roman" w:hAnsi="Times New Roman" w:cs="Times New Roman"/>
        </w:rPr>
        <w:t>, consapevole delle sanzioni penali previste dall’art.76 del D.P.R. 445/2000, per le ipotesi di falsità</w:t>
      </w:r>
      <w:r w:rsidR="00E6036B">
        <w:rPr>
          <w:rFonts w:ascii="Times New Roman" w:hAnsi="Times New Roman" w:cs="Times New Roman"/>
        </w:rPr>
        <w:t xml:space="preserve"> </w:t>
      </w:r>
      <w:r w:rsidR="00064859" w:rsidRPr="00064859">
        <w:rPr>
          <w:rFonts w:ascii="Times New Roman" w:hAnsi="Times New Roman" w:cs="Times New Roman"/>
        </w:rPr>
        <w:t>in atti ed affermazioni mendaci</w:t>
      </w:r>
    </w:p>
    <w:p w14:paraId="00BFE5CB" w14:textId="77777777" w:rsidR="00064859" w:rsidRPr="00064859" w:rsidRDefault="00064859" w:rsidP="00064859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064859">
        <w:rPr>
          <w:rFonts w:ascii="Times New Roman" w:hAnsi="Times New Roman" w:cs="Times New Roman"/>
          <w:b/>
          <w:bCs/>
        </w:rPr>
        <w:t>DICHIARA</w:t>
      </w:r>
    </w:p>
    <w:p w14:paraId="5CDF56D0" w14:textId="7777777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1. la veridicità dei dati anagrafici su riportati;</w:t>
      </w:r>
    </w:p>
    <w:p w14:paraId="7F1260FF" w14:textId="7777777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2. di essere cittadino italiano o cittadino dell'Unione Europea;</w:t>
      </w:r>
    </w:p>
    <w:p w14:paraId="0F13B838" w14:textId="6D339BD3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3. di essere iscritto all’Elenco nazionale dei componenti gli Organismi Indipendenti di Valutazione</w:t>
      </w:r>
      <w:r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 xml:space="preserve">(OIV) </w:t>
      </w:r>
      <w:r>
        <w:rPr>
          <w:rFonts w:ascii="Times New Roman" w:hAnsi="Times New Roman" w:cs="Times New Roman"/>
        </w:rPr>
        <w:t xml:space="preserve">di cui al </w:t>
      </w:r>
      <w:r w:rsidRPr="00064859">
        <w:rPr>
          <w:rFonts w:ascii="Times New Roman" w:hAnsi="Times New Roman" w:cs="Times New Roman"/>
        </w:rPr>
        <w:t xml:space="preserve">D.M. </w:t>
      </w:r>
      <w:r w:rsidR="00C74CD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agosto 2020</w:t>
      </w:r>
      <w:r w:rsidRPr="00064859">
        <w:rPr>
          <w:rFonts w:ascii="Times New Roman" w:hAnsi="Times New Roman" w:cs="Times New Roman"/>
        </w:rPr>
        <w:t xml:space="preserve"> presso il Dipartimento della Funzione Pubblica, al numero progressivo _________ con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data di iscrizione ______________ e fascia professionale riconosciuta _______;</w:t>
      </w:r>
    </w:p>
    <w:p w14:paraId="028EFD50" w14:textId="7777777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4. di essere in possesso del seguente titolo di studio:</w:t>
      </w:r>
    </w:p>
    <w:p w14:paraId="429885AF" w14:textId="08C6BC2F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laurea specialistica/quadriennale in __________________________________</w:t>
      </w:r>
      <w:r w:rsidR="00411EEF">
        <w:rPr>
          <w:rFonts w:ascii="Times New Roman" w:hAnsi="Times New Roman" w:cs="Times New Roman"/>
        </w:rPr>
        <w:t>______</w:t>
      </w:r>
      <w:r w:rsidRPr="00064859">
        <w:rPr>
          <w:rFonts w:ascii="Times New Roman" w:hAnsi="Times New Roman" w:cs="Times New Roman"/>
        </w:rPr>
        <w:t>_________________</w:t>
      </w:r>
    </w:p>
    <w:p w14:paraId="704D5713" w14:textId="5376753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conseguita in data _____________ presso ________________________________</w:t>
      </w:r>
      <w:r w:rsidR="00411EEF">
        <w:rPr>
          <w:rFonts w:ascii="Times New Roman" w:hAnsi="Times New Roman" w:cs="Times New Roman"/>
        </w:rPr>
        <w:t>_____</w:t>
      </w:r>
      <w:r w:rsidRPr="00064859">
        <w:rPr>
          <w:rFonts w:ascii="Times New Roman" w:hAnsi="Times New Roman" w:cs="Times New Roman"/>
        </w:rPr>
        <w:t>______________</w:t>
      </w:r>
    </w:p>
    <w:p w14:paraId="794D7DEE" w14:textId="5AE1BF1D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5. di non essere destinatario di provvedimenti iscrivibili – secondo la normativa vigente – nel casellario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giudiziale ovvero nel casellario dei carichi pendenti;</w:t>
      </w:r>
    </w:p>
    <w:p w14:paraId="5946F656" w14:textId="6680A51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6. ai sensi dell'art. 14, comma 8, del decreto Legislativo n. 150/2009, di non essere tra soggetti che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rivestono incarichi pubblici elettivi o cariche in partiti politici o in organizzazioni sindacali ovvero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non ha rapporti continuativi di collaborazione o di consulenza con le predette organizzazioni, ovvero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non ha rivestito incarichi o cariche o non ha avuto simili rapporti nei tre anni precedenti la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designazione.</w:t>
      </w:r>
    </w:p>
    <w:p w14:paraId="2598D038" w14:textId="515DCC95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7. di non essere incorso in provvedimenti di destituzione, di dispensa o di decadenza da impieghi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presso amministrazioni pubbliche, ovvero oggetto di provvedimenti disciplinari irrogati od in corso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di irrogazione da parte di Ordini professionali nel caso di iscrizione presso i medesimi.</w:t>
      </w:r>
    </w:p>
    <w:p w14:paraId="1F00B8F5" w14:textId="06D1564B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8. di non essere stato condannato, anche con sentenza non passata in giudicato, per i reati previsti dal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capo I del titolo II del libro secondo del Codice Penale;</w:t>
      </w:r>
    </w:p>
    <w:p w14:paraId="79C4482C" w14:textId="7777777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9. di non essere dipendente dell’Amministrazione Comunale di Putignano;</w:t>
      </w:r>
    </w:p>
    <w:p w14:paraId="13ADFE4B" w14:textId="12FBCDDF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10. di non essere Responsabile della Prevenzione della Corruzione e della Trasparenza presso il Comune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di Putignano;</w:t>
      </w:r>
    </w:p>
    <w:p w14:paraId="697DB5CF" w14:textId="1583BB06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11. di non trovarsi, nei confronti del Comune di Putignano, in una situazione di conflitto, anche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potenziale, di interessi propri, del coniuge, di conviventi, di parenti, di affini entro il secondo grado;</w:t>
      </w:r>
    </w:p>
    <w:p w14:paraId="2E9F80F0" w14:textId="5E70B718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12. (per i dipendenti pubblici) di non aver riportato una sanzione disciplinare superiore alla censura negli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 xml:space="preserve">ultimi </w:t>
      </w:r>
      <w:r w:rsidR="00411EEF">
        <w:rPr>
          <w:rFonts w:ascii="Times New Roman" w:hAnsi="Times New Roman" w:cs="Times New Roman"/>
        </w:rPr>
        <w:t>due</w:t>
      </w:r>
      <w:r w:rsidRPr="00064859">
        <w:rPr>
          <w:rFonts w:ascii="Times New Roman" w:hAnsi="Times New Roman" w:cs="Times New Roman"/>
        </w:rPr>
        <w:t xml:space="preserve"> anni;</w:t>
      </w:r>
    </w:p>
    <w:p w14:paraId="382249D6" w14:textId="7777777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13. di non aver svolto episodicamente attività professionale in favore o contro il Comune di Putignano;</w:t>
      </w:r>
    </w:p>
    <w:p w14:paraId="1E4D3546" w14:textId="7FA62B71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14. di non essere legato da un rapporto di coniugio, convivenza, parentela o affinità, entro il secondo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 xml:space="preserve">grado, con Dirigenti in servizio nel Comune di Putignano, o con il vertice politico </w:t>
      </w:r>
      <w:r w:rsidR="00411EEF">
        <w:rPr>
          <w:rFonts w:ascii="Times New Roman" w:hAnsi="Times New Roman" w:cs="Times New Roman"/>
        </w:rPr>
        <w:t>–</w:t>
      </w:r>
      <w:r w:rsidRPr="00064859">
        <w:rPr>
          <w:rFonts w:ascii="Times New Roman" w:hAnsi="Times New Roman" w:cs="Times New Roman"/>
        </w:rPr>
        <w:t xml:space="preserve"> amministrativo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o, comunque, con l’Organo di indirizzo politico amministrativo;</w:t>
      </w:r>
    </w:p>
    <w:p w14:paraId="3C0B0578" w14:textId="64115510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15. di non essere stato motivatamente rimosso dall’incarico di componente dell’OIV prima della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scadenza del mandato;</w:t>
      </w:r>
    </w:p>
    <w:p w14:paraId="0DDD931B" w14:textId="7777777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16. di non essere Revisore dei Conti presso il Comune di Putignano;</w:t>
      </w:r>
    </w:p>
    <w:p w14:paraId="37FB638D" w14:textId="2A2DE7D0" w:rsidR="00411EEF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17. di aver svolto/non aver svolto/svolgere incarichi di OIV (nell’ultimo caso indicare quali incarichi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attualmente riveste</w:t>
      </w:r>
      <w:r w:rsidR="00411EEF">
        <w:rPr>
          <w:rFonts w:ascii="Times New Roman" w:hAnsi="Times New Roman" w:cs="Times New Roman"/>
        </w:rPr>
        <w:t>):</w:t>
      </w:r>
    </w:p>
    <w:p w14:paraId="1196753D" w14:textId="65027420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lastRenderedPageBreak/>
        <w:t>________________________________</w:t>
      </w:r>
      <w:r w:rsidR="00411EE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</w:t>
      </w:r>
      <w:r w:rsidRPr="00064859">
        <w:rPr>
          <w:rFonts w:ascii="Times New Roman" w:hAnsi="Times New Roman" w:cs="Times New Roman"/>
        </w:rPr>
        <w:t>___________</w:t>
      </w:r>
      <w:r w:rsidR="00411EEF">
        <w:rPr>
          <w:rFonts w:ascii="Times New Roman" w:hAnsi="Times New Roman" w:cs="Times New Roman"/>
        </w:rPr>
        <w:t>______</w:t>
      </w:r>
      <w:r w:rsidRPr="00064859">
        <w:rPr>
          <w:rFonts w:ascii="Times New Roman" w:hAnsi="Times New Roman" w:cs="Times New Roman"/>
        </w:rPr>
        <w:t>_______________</w:t>
      </w:r>
      <w:r w:rsidR="00411EEF">
        <w:rPr>
          <w:rFonts w:ascii="Times New Roman" w:hAnsi="Times New Roman" w:cs="Times New Roman"/>
        </w:rPr>
        <w:t>_</w:t>
      </w:r>
      <w:r w:rsidRPr="00064859">
        <w:rPr>
          <w:rFonts w:ascii="Times New Roman" w:hAnsi="Times New Roman" w:cs="Times New Roman"/>
        </w:rPr>
        <w:t>;</w:t>
      </w:r>
    </w:p>
    <w:p w14:paraId="5F86CB1E" w14:textId="65FFC831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18. di avere una buona e comprovata conoscenza della lingua inglese. Se di cittadinanza non italiana, di</w:t>
      </w:r>
      <w:r w:rsidR="00411EEF"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possedere altresì una buona e comprovata conoscenza della lingua italiana.</w:t>
      </w:r>
    </w:p>
    <w:p w14:paraId="512B1FE7" w14:textId="20AFFFA1" w:rsid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19. di aver preso visione dell’avviso e di accettare tutte le disposizioni ivi contenute;</w:t>
      </w:r>
    </w:p>
    <w:p w14:paraId="1AEE98AF" w14:textId="77777777" w:rsidR="00411EEF" w:rsidRPr="00064859" w:rsidRDefault="00411EEF" w:rsidP="00064859">
      <w:pPr>
        <w:spacing w:line="240" w:lineRule="auto"/>
        <w:ind w:left="57" w:right="57"/>
        <w:rPr>
          <w:rFonts w:ascii="Times New Roman" w:hAnsi="Times New Roman" w:cs="Times New Roman"/>
        </w:rPr>
      </w:pPr>
    </w:p>
    <w:p w14:paraId="7E73D13B" w14:textId="7777777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Il sottoscritto chiede inoltre che qualsiasi comunicazione relativa alla presente selezione avvenga tramite:</w:t>
      </w:r>
    </w:p>
    <w:p w14:paraId="3C2ECF5A" w14:textId="7777777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 posta elettronica certificata / indirizzo mail: ________________________________________</w:t>
      </w:r>
    </w:p>
    <w:p w14:paraId="59B31C06" w14:textId="77777777" w:rsidR="00411EEF" w:rsidRDefault="00411EEF" w:rsidP="00064859">
      <w:pPr>
        <w:spacing w:line="240" w:lineRule="auto"/>
        <w:ind w:left="57" w:right="57"/>
        <w:rPr>
          <w:rFonts w:ascii="Times New Roman" w:hAnsi="Times New Roman" w:cs="Times New Roman"/>
        </w:rPr>
      </w:pPr>
    </w:p>
    <w:p w14:paraId="6AD5808A" w14:textId="3E22D78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Il sottoscritto si impegna inoltre a comunicare tempestivamente ogni variazione dei dati sopra riportati.</w:t>
      </w:r>
    </w:p>
    <w:p w14:paraId="0A99624C" w14:textId="405F08A5" w:rsidR="00411EEF" w:rsidRPr="00931709" w:rsidRDefault="00456AA4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931709">
        <w:rPr>
          <w:rFonts w:ascii="Times New Roman" w:hAnsi="Times New Roman" w:cs="Times New Roman"/>
        </w:rPr>
        <w:t xml:space="preserve">Il sottoscritto autorizza </w:t>
      </w:r>
      <w:r w:rsidR="00931709" w:rsidRPr="00931709">
        <w:rPr>
          <w:rFonts w:ascii="Times New Roman" w:hAnsi="Times New Roman" w:cs="Times New Roman"/>
        </w:rPr>
        <w:t>i</w:t>
      </w:r>
      <w:r w:rsidRPr="00931709">
        <w:rPr>
          <w:rFonts w:ascii="Times New Roman" w:hAnsi="Times New Roman" w:cs="Times New Roman"/>
        </w:rPr>
        <w:t xml:space="preserve">l trattamento dei dati </w:t>
      </w:r>
      <w:r w:rsidR="00931709" w:rsidRPr="00931709">
        <w:rPr>
          <w:rFonts w:ascii="Times New Roman" w:hAnsi="Times New Roman" w:cs="Times New Roman"/>
        </w:rPr>
        <w:t>personali presenti nel curriculum vitae in base all’art. 13 del D. Lgs. 196/2003 e all’art. 13 GDPR 679/16</w:t>
      </w:r>
      <w:r w:rsidR="00931709">
        <w:rPr>
          <w:rFonts w:ascii="Times New Roman" w:hAnsi="Times New Roman" w:cs="Times New Roman"/>
        </w:rPr>
        <w:t>.</w:t>
      </w:r>
    </w:p>
    <w:p w14:paraId="72FE7042" w14:textId="77777777" w:rsidR="00456AA4" w:rsidRDefault="00456AA4" w:rsidP="00064859">
      <w:pPr>
        <w:spacing w:line="240" w:lineRule="auto"/>
        <w:ind w:left="57" w:right="57"/>
        <w:rPr>
          <w:rFonts w:ascii="Times New Roman" w:hAnsi="Times New Roman" w:cs="Times New Roman"/>
        </w:rPr>
      </w:pPr>
    </w:p>
    <w:p w14:paraId="1BB12DF7" w14:textId="4747050B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Si allega alla presente:</w:t>
      </w:r>
    </w:p>
    <w:p w14:paraId="773D0BB5" w14:textId="7777777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- curriculum formativo e professionale debitamente sottoscritto;</w:t>
      </w:r>
    </w:p>
    <w:p w14:paraId="7BF71AAF" w14:textId="1C18C0EA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- relazione di cui a</w:t>
      </w:r>
      <w:r w:rsidR="00F62987">
        <w:rPr>
          <w:rFonts w:ascii="Times New Roman" w:hAnsi="Times New Roman" w:cs="Times New Roman"/>
        </w:rPr>
        <w:t>l</w:t>
      </w:r>
      <w:r w:rsidRPr="00064859">
        <w:rPr>
          <w:rFonts w:ascii="Times New Roman" w:hAnsi="Times New Roman" w:cs="Times New Roman"/>
        </w:rPr>
        <w:t xml:space="preserve"> punt</w:t>
      </w:r>
      <w:r w:rsidR="00F62987">
        <w:rPr>
          <w:rFonts w:ascii="Times New Roman" w:hAnsi="Times New Roman" w:cs="Times New Roman"/>
        </w:rPr>
        <w:t>o</w:t>
      </w:r>
      <w:r w:rsidRPr="00064859">
        <w:rPr>
          <w:rFonts w:ascii="Times New Roman" w:hAnsi="Times New Roman" w:cs="Times New Roman"/>
        </w:rPr>
        <w:t xml:space="preserve"> </w:t>
      </w:r>
      <w:r w:rsidR="00F62987">
        <w:rPr>
          <w:rFonts w:ascii="Times New Roman" w:hAnsi="Times New Roman" w:cs="Times New Roman"/>
        </w:rPr>
        <w:t>n.</w:t>
      </w:r>
      <w:r w:rsidRPr="00064859">
        <w:rPr>
          <w:rFonts w:ascii="Times New Roman" w:hAnsi="Times New Roman" w:cs="Times New Roman"/>
        </w:rPr>
        <w:t>7 dell’avviso;</w:t>
      </w:r>
    </w:p>
    <w:p w14:paraId="51C79632" w14:textId="77777777" w:rsidR="00064859" w:rsidRPr="00064859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- copia fotostatica di un documento di identità in corso di validità.</w:t>
      </w:r>
    </w:p>
    <w:p w14:paraId="34A3636C" w14:textId="77777777" w:rsidR="00411EEF" w:rsidRDefault="00411EEF" w:rsidP="00064859">
      <w:pPr>
        <w:spacing w:line="240" w:lineRule="auto"/>
        <w:ind w:left="57" w:right="57"/>
        <w:rPr>
          <w:rFonts w:ascii="Times New Roman" w:hAnsi="Times New Roman" w:cs="Times New Roman"/>
        </w:rPr>
      </w:pPr>
    </w:p>
    <w:p w14:paraId="15296C63" w14:textId="77777777" w:rsidR="00411EEF" w:rsidRDefault="00064859" w:rsidP="00064859">
      <w:pPr>
        <w:spacing w:line="240" w:lineRule="auto"/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 xml:space="preserve">Luogo, data </w:t>
      </w:r>
    </w:p>
    <w:p w14:paraId="45696794" w14:textId="7B29FF05" w:rsidR="009E059B" w:rsidRPr="00064859" w:rsidRDefault="00064859" w:rsidP="00411EEF">
      <w:pPr>
        <w:spacing w:line="240" w:lineRule="auto"/>
        <w:ind w:left="7137" w:right="57" w:firstLine="651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FIRMA</w:t>
      </w:r>
    </w:p>
    <w:sectPr w:rsidR="009E059B" w:rsidRPr="00064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59"/>
    <w:rsid w:val="0000479F"/>
    <w:rsid w:val="00064859"/>
    <w:rsid w:val="00411EEF"/>
    <w:rsid w:val="00456AA4"/>
    <w:rsid w:val="005D0C92"/>
    <w:rsid w:val="00670B6E"/>
    <w:rsid w:val="0092215A"/>
    <w:rsid w:val="00931709"/>
    <w:rsid w:val="009E059B"/>
    <w:rsid w:val="00C2600F"/>
    <w:rsid w:val="00C74CD2"/>
    <w:rsid w:val="00CB1DD2"/>
    <w:rsid w:val="00CE42EF"/>
    <w:rsid w:val="00D460AC"/>
    <w:rsid w:val="00D85769"/>
    <w:rsid w:val="00D95776"/>
    <w:rsid w:val="00E06D1A"/>
    <w:rsid w:val="00E6036B"/>
    <w:rsid w:val="00F6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90E1"/>
  <w15:chartTrackingRefBased/>
  <w15:docId w15:val="{96353809-110A-4EA9-AAF1-7A0AFB4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B6E"/>
    <w:pPr>
      <w:ind w:firstLine="0"/>
    </w:pPr>
    <w:rPr>
      <w:rFonts w:ascii="Cambria" w:hAnsi="Cambria" w:cs="Calibri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0479F"/>
    <w:pPr>
      <w:keepNext/>
      <w:keepLines/>
      <w:spacing w:line="240" w:lineRule="auto"/>
      <w:outlineLvl w:val="0"/>
    </w:pPr>
    <w:rPr>
      <w:rFonts w:ascii="Arial" w:eastAsiaTheme="majorEastAsia" w:hAnsi="Arial" w:cstheme="majorBidi"/>
      <w:b/>
      <w:color w:val="auto"/>
      <w:szCs w:val="3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9F"/>
    <w:rPr>
      <w:rFonts w:ascii="Arial" w:eastAsiaTheme="majorEastAsia" w:hAnsi="Arial" w:cstheme="majorBidi"/>
      <w:b/>
      <w:szCs w:val="32"/>
    </w:rPr>
  </w:style>
  <w:style w:type="paragraph" w:styleId="Titolo">
    <w:name w:val="Title"/>
    <w:basedOn w:val="Normale"/>
    <w:next w:val="Normale"/>
    <w:link w:val="TitoloCarattere"/>
    <w:qFormat/>
    <w:rsid w:val="00D460AC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smallCap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460AC"/>
    <w:rPr>
      <w:rFonts w:asciiTheme="majorHAnsi" w:eastAsiaTheme="majorEastAsia" w:hAnsiTheme="majorHAnsi" w:cstheme="majorBidi"/>
      <w:b/>
      <w:bCs/>
      <w:smallCaps/>
      <w:kern w:val="28"/>
      <w:sz w:val="32"/>
      <w:szCs w:val="32"/>
    </w:rPr>
  </w:style>
  <w:style w:type="character" w:styleId="Enfasigrassetto">
    <w:name w:val="Strong"/>
    <w:qFormat/>
    <w:rsid w:val="005D0C92"/>
    <w:rPr>
      <w:rFonts w:asciiTheme="majorHAnsi" w:hAnsiTheme="majorHAns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Casulli</dc:creator>
  <cp:keywords/>
  <dc:description/>
  <cp:lastModifiedBy>Office 2022 2</cp:lastModifiedBy>
  <cp:revision>2</cp:revision>
  <dcterms:created xsi:type="dcterms:W3CDTF">2022-07-27T12:03:00Z</dcterms:created>
  <dcterms:modified xsi:type="dcterms:W3CDTF">2022-07-27T12:03:00Z</dcterms:modified>
</cp:coreProperties>
</file>